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B4ABB" w14:textId="7C07DEA1" w:rsidR="0061213E" w:rsidRPr="006963AB" w:rsidRDefault="006963AB" w:rsidP="006963AB">
      <w:pPr>
        <w:pStyle w:val="Ttulo1"/>
        <w:rPr>
          <w:b/>
          <w:bCs/>
          <w:sz w:val="44"/>
          <w:szCs w:val="44"/>
        </w:rPr>
      </w:pPr>
      <w:r w:rsidRPr="006963AB">
        <w:rPr>
          <w:b/>
          <w:bCs/>
          <w:sz w:val="48"/>
          <w:szCs w:val="48"/>
        </w:rPr>
        <w:t>M</w:t>
      </w:r>
      <w:r w:rsidR="00131D38" w:rsidRPr="006963AB">
        <w:rPr>
          <w:b/>
          <w:bCs/>
          <w:sz w:val="48"/>
          <w:szCs w:val="48"/>
        </w:rPr>
        <w:t>anual de Configuración de Notificaciones</w:t>
      </w:r>
    </w:p>
    <w:p w14:paraId="428EC78B" w14:textId="77777777" w:rsidR="0061213E" w:rsidRDefault="0061213E">
      <w:pPr>
        <w:jc w:val="right"/>
      </w:pPr>
    </w:p>
    <w:p w14:paraId="2340D672" w14:textId="77777777" w:rsidR="0061213E" w:rsidRPr="00C818B4" w:rsidRDefault="0061213E" w:rsidP="00C818B4">
      <w:pPr>
        <w:ind w:left="720"/>
        <w:jc w:val="both"/>
      </w:pPr>
      <w:bookmarkStart w:id="0" w:name="_4mt5cjneli9t" w:colFirst="0" w:colLast="0"/>
      <w:bookmarkEnd w:id="0"/>
    </w:p>
    <w:p w14:paraId="096F87F1" w14:textId="77777777" w:rsidR="0061213E" w:rsidRPr="00C818B4" w:rsidRDefault="00131D38">
      <w:pPr>
        <w:jc w:val="center"/>
      </w:pPr>
      <w:r w:rsidRPr="00C818B4">
        <w:rPr>
          <w:noProof/>
        </w:rPr>
        <w:drawing>
          <wp:inline distT="114300" distB="114300" distL="114300" distR="114300" wp14:anchorId="5C0DF5C7" wp14:editId="1E9AAFD5">
            <wp:extent cx="2520000" cy="4482000"/>
            <wp:effectExtent l="0" t="0" r="0" b="0"/>
            <wp:docPr id="20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448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BEE8B1" w14:textId="77777777" w:rsidR="0061213E" w:rsidRPr="00C818B4" w:rsidRDefault="00131D38">
      <w:pPr>
        <w:jc w:val="center"/>
      </w:pPr>
      <w:r w:rsidRPr="00C818B4">
        <w:br w:type="page"/>
      </w:r>
    </w:p>
    <w:p w14:paraId="34F1945C" w14:textId="77777777" w:rsidR="0061213E" w:rsidRPr="00C818B4" w:rsidRDefault="00131D38" w:rsidP="00C818B4">
      <w:pPr>
        <w:numPr>
          <w:ilvl w:val="0"/>
          <w:numId w:val="2"/>
        </w:numPr>
      </w:pPr>
      <w:r w:rsidRPr="00C818B4">
        <w:lastRenderedPageBreak/>
        <w:t xml:space="preserve">Presionar sobre el menú </w:t>
      </w:r>
      <w:r w:rsidRPr="00C818B4">
        <w:rPr>
          <w:b/>
        </w:rPr>
        <w:t>Notificaciones</w:t>
      </w:r>
      <w:r w:rsidRPr="00C818B4">
        <w:t>.</w:t>
      </w:r>
      <w:r w:rsidR="00C818B4">
        <w:br/>
      </w:r>
    </w:p>
    <w:p w14:paraId="32D560E5" w14:textId="77777777" w:rsidR="0061213E" w:rsidRPr="00C818B4" w:rsidRDefault="00131D38">
      <w:pPr>
        <w:jc w:val="center"/>
      </w:pPr>
      <w:r w:rsidRPr="00C818B4">
        <w:rPr>
          <w:noProof/>
        </w:rPr>
        <w:drawing>
          <wp:inline distT="114300" distB="114300" distL="114300" distR="114300" wp14:anchorId="2F583E5E" wp14:editId="675D7AA2">
            <wp:extent cx="2520000" cy="4484397"/>
            <wp:effectExtent l="0" t="0" r="0" b="0"/>
            <wp:docPr id="4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44843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F2F201" w14:textId="77777777" w:rsidR="0061213E" w:rsidRPr="00C818B4" w:rsidRDefault="00131D38">
      <w:pPr>
        <w:jc w:val="center"/>
      </w:pPr>
      <w:r w:rsidRPr="00C818B4">
        <w:br w:type="page"/>
      </w:r>
    </w:p>
    <w:p w14:paraId="093AEEC7" w14:textId="77777777" w:rsidR="0061213E" w:rsidRPr="00C818B4" w:rsidRDefault="00131D38" w:rsidP="00C818B4">
      <w:pPr>
        <w:numPr>
          <w:ilvl w:val="0"/>
          <w:numId w:val="2"/>
        </w:numPr>
      </w:pPr>
      <w:r w:rsidRPr="00C818B4">
        <w:lastRenderedPageBreak/>
        <w:t xml:space="preserve">Buscar la aplicación </w:t>
      </w:r>
      <w:r w:rsidRPr="00C818B4">
        <w:rPr>
          <w:b/>
        </w:rPr>
        <w:t>AppTUI UV</w:t>
      </w:r>
      <w:r w:rsidRPr="00C818B4">
        <w:t>.</w:t>
      </w:r>
      <w:r w:rsidRPr="00C818B4">
        <w:br/>
      </w:r>
    </w:p>
    <w:p w14:paraId="34E6F6AD" w14:textId="77777777" w:rsidR="0061213E" w:rsidRPr="00C818B4" w:rsidRDefault="00131D38">
      <w:pPr>
        <w:ind w:left="720"/>
        <w:jc w:val="center"/>
      </w:pPr>
      <w:r w:rsidRPr="00C818B4">
        <w:rPr>
          <w:noProof/>
        </w:rPr>
        <w:drawing>
          <wp:inline distT="114300" distB="114300" distL="114300" distR="114300" wp14:anchorId="08367491" wp14:editId="2C229EBE">
            <wp:extent cx="2520000" cy="4484397"/>
            <wp:effectExtent l="0" t="0" r="0" b="0"/>
            <wp:docPr id="1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44843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920F09" w14:textId="77777777" w:rsidR="0061213E" w:rsidRPr="00C818B4" w:rsidRDefault="00131D38">
      <w:pPr>
        <w:ind w:left="720"/>
        <w:jc w:val="center"/>
      </w:pPr>
      <w:r w:rsidRPr="00C818B4">
        <w:br w:type="page"/>
      </w:r>
    </w:p>
    <w:p w14:paraId="4D578AFC" w14:textId="77777777" w:rsidR="0061213E" w:rsidRPr="00C818B4" w:rsidRDefault="00131D38" w:rsidP="00C818B4">
      <w:pPr>
        <w:numPr>
          <w:ilvl w:val="0"/>
          <w:numId w:val="2"/>
        </w:numPr>
      </w:pPr>
      <w:r w:rsidRPr="00C818B4">
        <w:lastRenderedPageBreak/>
        <w:t xml:space="preserve">Activar la opción </w:t>
      </w:r>
      <w:r w:rsidRPr="00C818B4">
        <w:rPr>
          <w:b/>
        </w:rPr>
        <w:t>Permitir notificaciones</w:t>
      </w:r>
      <w:r w:rsidRPr="00C818B4">
        <w:t>. En caso de que se encuentre activa, desactivar y volver a activar. Las opciones Sonidos y Globos también deben estar activas para que puedas recibir notificaciones con respecto a tus asignaturas inscritas en tiempo real.</w:t>
      </w:r>
      <w:r w:rsidRPr="00C818B4">
        <w:br/>
      </w:r>
    </w:p>
    <w:p w14:paraId="0B36BF20" w14:textId="5F411F0E" w:rsidR="0061213E" w:rsidRPr="00C818B4" w:rsidRDefault="00131D38" w:rsidP="006963AB">
      <w:pPr>
        <w:ind w:left="720"/>
        <w:jc w:val="center"/>
      </w:pPr>
      <w:r w:rsidRPr="00C818B4">
        <w:rPr>
          <w:noProof/>
        </w:rPr>
        <w:drawing>
          <wp:inline distT="114300" distB="114300" distL="114300" distR="114300" wp14:anchorId="47309E1D" wp14:editId="2F2E9621">
            <wp:extent cx="2520000" cy="4484397"/>
            <wp:effectExtent l="0" t="0" r="0" b="0"/>
            <wp:docPr id="18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44843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" w:name="_q6km7oyluuw2" w:colFirst="0" w:colLast="0"/>
      <w:bookmarkEnd w:id="1"/>
    </w:p>
    <w:sectPr w:rsidR="0061213E" w:rsidRPr="00C818B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F1E86"/>
    <w:multiLevelType w:val="multilevel"/>
    <w:tmpl w:val="5A40AB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0F92E06"/>
    <w:multiLevelType w:val="multilevel"/>
    <w:tmpl w:val="A8C058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6736F28"/>
    <w:multiLevelType w:val="multilevel"/>
    <w:tmpl w:val="A8C058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8121517"/>
    <w:multiLevelType w:val="multilevel"/>
    <w:tmpl w:val="A3380EE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3E"/>
    <w:rsid w:val="00131D38"/>
    <w:rsid w:val="0061213E"/>
    <w:rsid w:val="006963AB"/>
    <w:rsid w:val="00C8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171F"/>
  <w15:docId w15:val="{8FB76E8A-9DD2-4EE3-809E-DDF1BBC3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18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8B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31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 huerta</dc:creator>
  <cp:lastModifiedBy>Solange Huerta</cp:lastModifiedBy>
  <cp:revision>2</cp:revision>
  <dcterms:created xsi:type="dcterms:W3CDTF">2021-03-13T19:37:00Z</dcterms:created>
  <dcterms:modified xsi:type="dcterms:W3CDTF">2021-03-13T19:37:00Z</dcterms:modified>
</cp:coreProperties>
</file>